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</w:t>
      </w:r>
      <w:proofErr w:type="gramStart"/>
      <w:r w:rsidR="000B2908">
        <w:rPr>
          <w:rFonts w:ascii="標楷體" w:eastAsia="標楷體" w:hAnsi="標楷體" w:hint="eastAsia"/>
          <w:szCs w:val="24"/>
        </w:rPr>
        <w:t>一</w:t>
      </w:r>
      <w:proofErr w:type="gramEnd"/>
      <w:r w:rsidR="000B2908">
        <w:rPr>
          <w:rFonts w:ascii="標楷體" w:eastAsia="標楷體" w:hAnsi="標楷體" w:hint="eastAsia"/>
          <w:szCs w:val="24"/>
        </w:rPr>
        <w:t>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</w:t>
      </w:r>
      <w:proofErr w:type="gramStart"/>
      <w:r w:rsidR="000A1795">
        <w:rPr>
          <w:rFonts w:ascii="標楷體" w:eastAsia="標楷體" w:hAnsi="標楷體" w:hint="eastAsia"/>
          <w:szCs w:val="24"/>
        </w:rPr>
        <w:t>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proofErr w:type="gramEnd"/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2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2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3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3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</w:t>
      </w:r>
      <w:proofErr w:type="gramStart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一</w:t>
      </w:r>
      <w:proofErr w:type="gramEnd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</w:t>
      </w:r>
      <w:proofErr w:type="gramStart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海洋事開麥</w:t>
      </w:r>
      <w:proofErr w:type="gramEnd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4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4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</w:t>
      </w:r>
      <w:proofErr w:type="gramStart"/>
      <w:r w:rsidR="00CE1075" w:rsidRPr="00CE1075">
        <w:rPr>
          <w:rFonts w:ascii="標楷體" w:eastAsia="標楷體" w:hAnsi="標楷體" w:hint="eastAsia"/>
          <w:szCs w:val="24"/>
        </w:rPr>
        <w:t>海洋事開麥</w:t>
      </w:r>
      <w:proofErr w:type="gramEnd"/>
      <w:r w:rsidR="00CE1075" w:rsidRPr="00CE1075">
        <w:rPr>
          <w:rFonts w:ascii="標楷體" w:eastAsia="標楷體" w:hAnsi="標楷體" w:hint="eastAsia"/>
          <w:szCs w:val="24"/>
        </w:rPr>
        <w:t>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5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5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海洋事開麥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proofErr w:type="gramStart"/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</w:t>
      </w:r>
      <w:proofErr w:type="gramEnd"/>
      <w:r w:rsidR="000A1795">
        <w:rPr>
          <w:rFonts w:ascii="標楷體" w:eastAsia="標楷體" w:hAnsi="標楷體" w:hint="eastAsia"/>
        </w:rPr>
        <w:t>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</w:t>
      </w:r>
      <w:proofErr w:type="gramStart"/>
      <w:r w:rsidRPr="00E71891">
        <w:rPr>
          <w:rFonts w:ascii="標楷體" w:eastAsia="標楷體" w:hAnsi="標楷體" w:hint="eastAsia"/>
        </w:rPr>
        <w:t>適切度</w:t>
      </w:r>
      <w:proofErr w:type="gramEnd"/>
      <w:r w:rsidRPr="00E71891">
        <w:rPr>
          <w:rFonts w:ascii="標楷體" w:eastAsia="標楷體" w:hAnsi="標楷體" w:hint="eastAsia"/>
        </w:rPr>
        <w:t>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</w:t>
      </w:r>
      <w:proofErr w:type="gramStart"/>
      <w:r w:rsidRPr="00213BC3">
        <w:rPr>
          <w:rFonts w:ascii="標楷體" w:eastAsia="標楷體" w:hAnsi="標楷體" w:hint="eastAsia"/>
          <w:color w:val="000000" w:themeColor="text1"/>
        </w:rPr>
        <w:t>匯</w:t>
      </w:r>
      <w:proofErr w:type="gramEnd"/>
      <w:r w:rsidRPr="00213BC3">
        <w:rPr>
          <w:rFonts w:ascii="標楷體" w:eastAsia="標楷體" w:hAnsi="標楷體" w:hint="eastAsia"/>
          <w:color w:val="000000" w:themeColor="text1"/>
        </w:rPr>
        <w:t>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proofErr w:type="gramStart"/>
      <w:r w:rsidRPr="000B2908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</w:t>
      </w:r>
      <w:proofErr w:type="gramStart"/>
      <w:r w:rsidRPr="003666A7">
        <w:rPr>
          <w:rFonts w:ascii="標楷體" w:eastAsia="標楷體" w:hAnsi="標楷體" w:hint="eastAsia"/>
          <w:b/>
          <w:sz w:val="32"/>
          <w:szCs w:val="32"/>
        </w:rPr>
        <w:t>海洋事開麥</w:t>
      </w:r>
      <w:proofErr w:type="gramEnd"/>
      <w:r w:rsidRPr="003666A7">
        <w:rPr>
          <w:rFonts w:ascii="標楷體" w:eastAsia="標楷體" w:hAnsi="標楷體" w:hint="eastAsia"/>
          <w:b/>
          <w:sz w:val="32"/>
          <w:szCs w:val="32"/>
        </w:rPr>
        <w:t>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6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6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均已合法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立書兼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7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7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8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8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甲方返還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全數得獎獎勵，於本同意書內容範圍內，因可歸責於甲方之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事由致乙方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AA83" w14:textId="77777777" w:rsidR="003B034A" w:rsidRDefault="003B034A" w:rsidP="004B202E">
      <w:r>
        <w:separator/>
      </w:r>
    </w:p>
  </w:endnote>
  <w:endnote w:type="continuationSeparator" w:id="0">
    <w:p w14:paraId="70753759" w14:textId="77777777" w:rsidR="003B034A" w:rsidRDefault="003B034A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741483"/>
      <w:docPartObj>
        <w:docPartGallery w:val="Page Numbers (Bottom of Page)"/>
        <w:docPartUnique/>
      </w:docPartObj>
    </w:sdtPr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E28E" w14:textId="77777777" w:rsidR="003B034A" w:rsidRDefault="003B034A" w:rsidP="004B202E">
      <w:r>
        <w:separator/>
      </w:r>
    </w:p>
  </w:footnote>
  <w:footnote w:type="continuationSeparator" w:id="0">
    <w:p w14:paraId="6D3D2DD8" w14:textId="77777777" w:rsidR="003B034A" w:rsidRDefault="003B034A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 w16cid:durableId="1786650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345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452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377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500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621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58557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4939096">
    <w:abstractNumId w:val="13"/>
  </w:num>
  <w:num w:numId="9" w16cid:durableId="1107387971">
    <w:abstractNumId w:val="33"/>
  </w:num>
  <w:num w:numId="10" w16cid:durableId="344406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5128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2943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38849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3961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09742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307069">
    <w:abstractNumId w:val="11"/>
  </w:num>
  <w:num w:numId="17" w16cid:durableId="1377924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507036">
    <w:abstractNumId w:val="26"/>
  </w:num>
  <w:num w:numId="19" w16cid:durableId="1788308733">
    <w:abstractNumId w:val="36"/>
  </w:num>
  <w:num w:numId="20" w16cid:durableId="1807625701">
    <w:abstractNumId w:val="1"/>
  </w:num>
  <w:num w:numId="21" w16cid:durableId="1188324860">
    <w:abstractNumId w:val="14"/>
  </w:num>
  <w:num w:numId="22" w16cid:durableId="616837989">
    <w:abstractNumId w:val="0"/>
  </w:num>
  <w:num w:numId="23" w16cid:durableId="1850637135">
    <w:abstractNumId w:val="24"/>
  </w:num>
  <w:num w:numId="24" w16cid:durableId="194144620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3483899">
    <w:abstractNumId w:val="34"/>
  </w:num>
  <w:num w:numId="26" w16cid:durableId="1501194511">
    <w:abstractNumId w:val="18"/>
  </w:num>
  <w:num w:numId="27" w16cid:durableId="1670717891">
    <w:abstractNumId w:val="12"/>
  </w:num>
  <w:num w:numId="28" w16cid:durableId="124812860">
    <w:abstractNumId w:val="5"/>
  </w:num>
  <w:num w:numId="29" w16cid:durableId="1155730669">
    <w:abstractNumId w:val="2"/>
  </w:num>
  <w:num w:numId="30" w16cid:durableId="580143872">
    <w:abstractNumId w:val="35"/>
  </w:num>
  <w:num w:numId="31" w16cid:durableId="1114638123">
    <w:abstractNumId w:val="31"/>
  </w:num>
  <w:num w:numId="32" w16cid:durableId="2047096974">
    <w:abstractNumId w:val="36"/>
  </w:num>
  <w:num w:numId="33" w16cid:durableId="5024734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2455880">
    <w:abstractNumId w:val="17"/>
  </w:num>
  <w:num w:numId="35" w16cid:durableId="1346246953">
    <w:abstractNumId w:val="7"/>
  </w:num>
  <w:num w:numId="36" w16cid:durableId="1613629641">
    <w:abstractNumId w:val="7"/>
    <w:lvlOverride w:ilvl="0">
      <w:startOverride w:val="1"/>
    </w:lvlOverride>
  </w:num>
  <w:num w:numId="37" w16cid:durableId="142160906">
    <w:abstractNumId w:val="30"/>
  </w:num>
  <w:num w:numId="38" w16cid:durableId="1446466133">
    <w:abstractNumId w:val="22"/>
  </w:num>
  <w:num w:numId="39" w16cid:durableId="99715159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B034A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47D50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A4B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0DB0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D93-80C3-4391-8069-AEF15B32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2025-05-05T01:47:00Z</cp:lastPrinted>
  <dcterms:created xsi:type="dcterms:W3CDTF">2026-03-06T07:42:00Z</dcterms:created>
  <dcterms:modified xsi:type="dcterms:W3CDTF">2026-03-06T07:42:00Z</dcterms:modified>
</cp:coreProperties>
</file>